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080C07">
      <w:pPr>
        <w:pStyle w:val="a4"/>
        <w:tabs>
          <w:tab w:val="left" w:pos="7380"/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73</w:t>
      </w:r>
      <w:r w:rsidRPr="0022399C">
        <w:rPr>
          <w:rFonts w:ascii="Times New Roman" w:hAnsi="Times New Roman"/>
          <w:sz w:val="24"/>
          <w:szCs w:val="24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31/20</w:t>
      </w:r>
      <w:r w:rsidRPr="0022399C">
        <w:rPr>
          <w:rFonts w:ascii="Times New Roman" w:hAnsi="Times New Roman"/>
          <w:sz w:val="24"/>
          <w:szCs w:val="24"/>
        </w:rPr>
        <w:t xml:space="preserve">) </w:t>
      </w:r>
      <w:r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proofErr w:type="spellStart"/>
      <w:r w:rsidR="00D8318B">
        <w:rPr>
          <w:rFonts w:ascii="Times New Roman" w:hAnsi="Times New Roman"/>
          <w:sz w:val="24"/>
          <w:szCs w:val="24"/>
        </w:rPr>
        <w:t>коначн</w:t>
      </w:r>
      <w:r w:rsidR="00466F94">
        <w:rPr>
          <w:rFonts w:ascii="Times New Roman" w:hAnsi="Times New Roman"/>
          <w:sz w:val="24"/>
          <w:szCs w:val="24"/>
        </w:rPr>
        <w:t>и</w:t>
      </w:r>
      <w:proofErr w:type="spellEnd"/>
      <w:r w:rsidR="00CD4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F94">
        <w:rPr>
          <w:rFonts w:ascii="Times New Roman" w:hAnsi="Times New Roman"/>
          <w:sz w:val="24"/>
          <w:szCs w:val="24"/>
        </w:rPr>
        <w:t>предлог</w:t>
      </w:r>
      <w:proofErr w:type="spellEnd"/>
      <w:r w:rsidR="00466F94">
        <w:rPr>
          <w:rFonts w:ascii="Times New Roman" w:hAnsi="Times New Roman"/>
          <w:sz w:val="24"/>
          <w:szCs w:val="24"/>
        </w:rPr>
        <w:t xml:space="preserve">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466F94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="00CD4715">
        <w:rPr>
          <w:rFonts w:ascii="Times New Roman" w:hAnsi="Times New Roman"/>
          <w:sz w:val="24"/>
          <w:szCs w:val="24"/>
        </w:rPr>
        <w:t>1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годину по расписаном јавном </w:t>
      </w:r>
      <w:r w:rsidR="00466F94">
        <w:rPr>
          <w:rFonts w:ascii="Times New Roman" w:hAnsi="Times New Roman"/>
          <w:sz w:val="24"/>
          <w:szCs w:val="24"/>
          <w:lang w:val="sr-Cyrl-CS"/>
        </w:rPr>
        <w:t xml:space="preserve">конкурсу за реализацију пројеката од јавног интереса у области подршке </w:t>
      </w:r>
      <w:r w:rsidR="00B34618">
        <w:rPr>
          <w:rFonts w:ascii="Times New Roman" w:hAnsi="Times New Roman"/>
          <w:sz w:val="24"/>
          <w:szCs w:val="24"/>
          <w:lang w:val="sr-Cyrl-CS"/>
        </w:rPr>
        <w:t>материјално угроженим особама у 2021. годину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B34618">
        <w:rPr>
          <w:rFonts w:ascii="Times New Roman" w:hAnsi="Times New Roman"/>
          <w:sz w:val="24"/>
          <w:szCs w:val="24"/>
          <w:lang w:val="sr-Cyrl-CS"/>
        </w:rPr>
        <w:t>20</w:t>
      </w:r>
      <w:r w:rsidR="00466F94">
        <w:rPr>
          <w:rFonts w:ascii="Times New Roman" w:hAnsi="Times New Roman"/>
          <w:sz w:val="24"/>
          <w:szCs w:val="24"/>
          <w:lang w:val="sr-Cyrl-CS"/>
        </w:rPr>
        <w:t>.</w:t>
      </w:r>
      <w:r w:rsidR="00B34618">
        <w:rPr>
          <w:rFonts w:ascii="Times New Roman" w:hAnsi="Times New Roman"/>
          <w:sz w:val="24"/>
          <w:szCs w:val="24"/>
          <w:lang w:val="sr-Cyrl-CS"/>
        </w:rPr>
        <w:t>12.</w:t>
      </w:r>
      <w:r w:rsidR="00C47179">
        <w:rPr>
          <w:rFonts w:ascii="Times New Roman" w:hAnsi="Times New Roman"/>
          <w:sz w:val="24"/>
          <w:szCs w:val="24"/>
          <w:lang w:val="sr-Cyrl-CS"/>
        </w:rPr>
        <w:t>2021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466F94" w:rsidRPr="00C2360E" w:rsidRDefault="00C64D2E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="00466F94" w:rsidRPr="00466F9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b/>
          <w:sz w:val="24"/>
          <w:szCs w:val="24"/>
          <w:lang w:val="sr-Cyrl-CS"/>
        </w:rPr>
        <w:t>ИЗ БУЏЕТА ОПШТИНЕ ВЛАДИЧИН ХАН</w:t>
      </w:r>
    </w:p>
    <w:p w:rsidR="00C64D2E" w:rsidRDefault="00466F94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>
        <w:rPr>
          <w:rFonts w:ascii="Times New Roman" w:hAnsi="Times New Roman"/>
          <w:b/>
          <w:sz w:val="24"/>
          <w:szCs w:val="24"/>
          <w:lang w:val="sr-Cyrl-CS"/>
        </w:rPr>
        <w:t>21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НА ЈАВНИ КОНКУРС У ОБЛАСТИ ПОДРШКЕ </w:t>
      </w:r>
      <w:r w:rsidR="00B04AD5">
        <w:rPr>
          <w:rFonts w:ascii="Times New Roman" w:hAnsi="Times New Roman"/>
          <w:b/>
          <w:sz w:val="24"/>
          <w:szCs w:val="24"/>
          <w:lang w:val="sr-Cyrl-CS"/>
        </w:rPr>
        <w:t>МАТЕРИЈАЛНО УГРОЖЕНИМ ОСОБАМА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У 2021. ГОДИНИ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C64D2E" w:rsidRPr="00C2360E" w:rsidRDefault="00C64D2E" w:rsidP="00A037C9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C42CDF" w:rsidRPr="00B00C25" w:rsidRDefault="00BB43B0" w:rsidP="00CD471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B00C25">
        <w:rPr>
          <w:rFonts w:ascii="Times New Roman" w:hAnsi="Times New Roman"/>
          <w:b/>
          <w:sz w:val="24"/>
          <w:szCs w:val="24"/>
          <w:lang w:val="sr-Cyrl-CS"/>
        </w:rPr>
        <w:t>Ов</w:t>
      </w:r>
      <w:r w:rsidR="008020EE" w:rsidRPr="00B00C25"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C64D2E" w:rsidRPr="00B00C25">
        <w:rPr>
          <w:rFonts w:ascii="Times New Roman" w:hAnsi="Times New Roman"/>
          <w:b/>
          <w:sz w:val="24"/>
          <w:szCs w:val="24"/>
          <w:lang w:val="sr-Cyrl-CS"/>
        </w:rPr>
        <w:t xml:space="preserve">м </w:t>
      </w:r>
      <w:r w:rsidR="008020EE" w:rsidRPr="00B00C25">
        <w:rPr>
          <w:rFonts w:ascii="Times New Roman" w:hAnsi="Times New Roman"/>
          <w:b/>
          <w:sz w:val="24"/>
          <w:szCs w:val="24"/>
          <w:lang w:val="sr-Cyrl-CS"/>
        </w:rPr>
        <w:t>Одлуком</w:t>
      </w:r>
      <w:r w:rsidR="00C64D2E" w:rsidRPr="00B00C25">
        <w:rPr>
          <w:rFonts w:ascii="Times New Roman" w:hAnsi="Times New Roman"/>
          <w:b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0CB0" w:rsidRPr="00B00C25">
        <w:rPr>
          <w:rFonts w:ascii="Times New Roman" w:hAnsi="Times New Roman"/>
          <w:b/>
          <w:sz w:val="24"/>
          <w:szCs w:val="24"/>
        </w:rPr>
        <w:t>Одлуком</w:t>
      </w:r>
      <w:proofErr w:type="spellEnd"/>
      <w:r w:rsidR="00220CB0" w:rsidRPr="00B00C25">
        <w:rPr>
          <w:rFonts w:ascii="Times New Roman" w:hAnsi="Times New Roman"/>
          <w:b/>
          <w:sz w:val="24"/>
          <w:szCs w:val="24"/>
        </w:rPr>
        <w:t xml:space="preserve"> о 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>буџет</w:t>
      </w:r>
      <w:r w:rsidR="001B1222" w:rsidRPr="00B00C25">
        <w:rPr>
          <w:rFonts w:ascii="Times New Roman" w:hAnsi="Times New Roman"/>
          <w:b/>
          <w:sz w:val="24"/>
          <w:szCs w:val="24"/>
          <w:lang w:val="sr-Cyrl-BA"/>
        </w:rPr>
        <w:t>у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 xml:space="preserve"> општине Владичин Хан за 20</w:t>
      </w:r>
      <w:r w:rsidR="00D8318B" w:rsidRPr="00B00C25">
        <w:rPr>
          <w:rFonts w:ascii="Times New Roman" w:hAnsi="Times New Roman"/>
          <w:b/>
          <w:sz w:val="24"/>
          <w:szCs w:val="24"/>
          <w:lang w:val="sr-Cyrl-BA"/>
        </w:rPr>
        <w:t>2</w:t>
      </w:r>
      <w:r w:rsidR="00CD4715" w:rsidRPr="00B00C25">
        <w:rPr>
          <w:rFonts w:ascii="Times New Roman" w:hAnsi="Times New Roman"/>
          <w:b/>
          <w:sz w:val="24"/>
          <w:szCs w:val="24"/>
          <w:lang w:val="sr-Cyrl-BA"/>
        </w:rPr>
        <w:t>1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 xml:space="preserve">. </w:t>
      </w:r>
      <w:r w:rsidR="00D8318B" w:rsidRPr="00B00C25">
        <w:rPr>
          <w:rFonts w:ascii="Times New Roman" w:hAnsi="Times New Roman"/>
          <w:b/>
          <w:sz w:val="24"/>
          <w:szCs w:val="24"/>
          <w:lang w:val="sr-Cyrl-BA"/>
        </w:rPr>
        <w:t>г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>одину (Службени гласник Града Врања број3</w:t>
      </w:r>
      <w:r w:rsidR="00CD4715" w:rsidRPr="00B00C25">
        <w:rPr>
          <w:rFonts w:ascii="Times New Roman" w:hAnsi="Times New Roman"/>
          <w:b/>
          <w:sz w:val="24"/>
          <w:szCs w:val="24"/>
          <w:lang w:val="sr-Cyrl-BA"/>
        </w:rPr>
        <w:t>9</w:t>
      </w:r>
      <w:r w:rsidR="00C42CDF" w:rsidRPr="00B00C25">
        <w:rPr>
          <w:rFonts w:ascii="Times New Roman" w:hAnsi="Times New Roman"/>
          <w:b/>
          <w:sz w:val="24"/>
          <w:szCs w:val="24"/>
          <w:lang w:val="sr-Cyrl-BA"/>
        </w:rPr>
        <w:t>/</w:t>
      </w:r>
      <w:r w:rsidR="00CD4715" w:rsidRPr="00B00C25">
        <w:rPr>
          <w:rFonts w:ascii="Times New Roman" w:hAnsi="Times New Roman"/>
          <w:b/>
          <w:sz w:val="24"/>
          <w:szCs w:val="24"/>
          <w:lang w:val="sr-Cyrl-BA"/>
        </w:rPr>
        <w:t>20</w:t>
      </w:r>
      <w:r w:rsidR="00B00C25">
        <w:rPr>
          <w:rFonts w:ascii="Times New Roman" w:hAnsi="Times New Roman"/>
          <w:b/>
          <w:sz w:val="24"/>
          <w:szCs w:val="24"/>
        </w:rPr>
        <w:t xml:space="preserve"> и 18/21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 xml:space="preserve">), и то </w:t>
      </w:r>
      <w:r w:rsidR="00CD4715" w:rsidRPr="00B00C25">
        <w:rPr>
          <w:rFonts w:ascii="Times New Roman" w:hAnsi="Times New Roman"/>
          <w:b/>
          <w:szCs w:val="24"/>
          <w:lang w:val="sr-Cyrl-BA"/>
        </w:rPr>
        <w:t xml:space="preserve">програмска класификација </w:t>
      </w:r>
      <w:r w:rsidR="00B270D3">
        <w:rPr>
          <w:rFonts w:ascii="Times New Roman" w:hAnsi="Times New Roman"/>
          <w:b/>
          <w:szCs w:val="24"/>
          <w:lang/>
        </w:rPr>
        <w:t>0901</w:t>
      </w:r>
      <w:r w:rsidR="00CD4715" w:rsidRPr="00B00C25">
        <w:rPr>
          <w:rFonts w:ascii="Times New Roman" w:hAnsi="Times New Roman"/>
          <w:b/>
          <w:szCs w:val="24"/>
          <w:lang w:val="sr-Cyrl-BA"/>
        </w:rPr>
        <w:t xml:space="preserve"> – Програм </w:t>
      </w:r>
      <w:r w:rsidR="009F287D" w:rsidRPr="00B00C25">
        <w:rPr>
          <w:rFonts w:ascii="Times New Roman" w:hAnsi="Times New Roman"/>
          <w:b/>
          <w:szCs w:val="24"/>
          <w:lang w:val="sr-Cyrl-BA"/>
        </w:rPr>
        <w:t>11</w:t>
      </w:r>
      <w:r w:rsidR="00CD4715" w:rsidRPr="00B00C25">
        <w:rPr>
          <w:rFonts w:ascii="Times New Roman" w:hAnsi="Times New Roman"/>
          <w:b/>
          <w:szCs w:val="24"/>
          <w:lang w:val="sr-Cyrl-BA"/>
        </w:rPr>
        <w:t xml:space="preserve"> </w:t>
      </w:r>
      <w:r w:rsidR="009F287D" w:rsidRPr="00B00C25">
        <w:rPr>
          <w:rFonts w:ascii="Times New Roman" w:hAnsi="Times New Roman"/>
          <w:b/>
          <w:szCs w:val="24"/>
          <w:lang w:val="sr-Cyrl-BA"/>
        </w:rPr>
        <w:t>–социјална и дечја заштита</w:t>
      </w:r>
      <w:r w:rsidR="00CD4715" w:rsidRPr="00B00C25">
        <w:rPr>
          <w:rFonts w:ascii="Times New Roman" w:hAnsi="Times New Roman"/>
          <w:b/>
          <w:szCs w:val="24"/>
          <w:lang w:val="sr-Cyrl-BA"/>
        </w:rPr>
        <w:t xml:space="preserve">, програмска активност </w:t>
      </w:r>
      <w:r w:rsidR="00B270D3">
        <w:rPr>
          <w:rFonts w:ascii="Times New Roman" w:hAnsi="Times New Roman"/>
          <w:b/>
          <w:szCs w:val="24"/>
          <w:lang/>
        </w:rPr>
        <w:t xml:space="preserve">0001-једнократне помоћи и други облици социјалне помоћи, </w:t>
      </w:r>
      <w:r w:rsidR="00B270D3">
        <w:rPr>
          <w:rFonts w:ascii="Times New Roman" w:hAnsi="Times New Roman"/>
          <w:b/>
          <w:szCs w:val="24"/>
          <w:lang/>
        </w:rPr>
        <w:t xml:space="preserve">позиција 30, </w:t>
      </w:r>
      <w:r w:rsidR="00B270D3">
        <w:rPr>
          <w:rFonts w:ascii="Times New Roman" w:hAnsi="Times New Roman"/>
          <w:b/>
          <w:szCs w:val="24"/>
          <w:lang/>
        </w:rPr>
        <w:t>функција 070-социјална помоћ угроженом с</w:t>
      </w:r>
      <w:r w:rsidR="00B270D3">
        <w:rPr>
          <w:rFonts w:ascii="Times New Roman" w:hAnsi="Times New Roman"/>
          <w:b/>
          <w:szCs w:val="24"/>
          <w:lang/>
        </w:rPr>
        <w:t>тановништву некласификована на другом месту</w:t>
      </w:r>
      <w:r w:rsidR="00CD4715" w:rsidRPr="00B00C25">
        <w:rPr>
          <w:rFonts w:ascii="Times New Roman" w:hAnsi="Times New Roman"/>
          <w:b/>
          <w:szCs w:val="24"/>
          <w:lang w:val="sr-Cyrl-BA"/>
        </w:rPr>
        <w:t>,</w:t>
      </w:r>
      <w:r w:rsidR="00B270D3">
        <w:rPr>
          <w:rFonts w:ascii="Times New Roman" w:hAnsi="Times New Roman"/>
          <w:b/>
          <w:szCs w:val="24"/>
          <w:lang w:val="sr-Cyrl-BA"/>
        </w:rPr>
        <w:t xml:space="preserve"> </w:t>
      </w:r>
      <w:r w:rsidR="00D8318B" w:rsidRPr="00B00C25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укупном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износу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r w:rsidR="00B00C25">
        <w:rPr>
          <w:rFonts w:ascii="Times New Roman" w:hAnsi="Times New Roman"/>
          <w:b/>
          <w:sz w:val="24"/>
          <w:szCs w:val="24"/>
          <w:lang/>
        </w:rPr>
        <w:t>7</w:t>
      </w:r>
      <w:r w:rsidR="00E1640A" w:rsidRPr="00B00C25">
        <w:rPr>
          <w:rFonts w:ascii="Times New Roman" w:hAnsi="Times New Roman"/>
          <w:b/>
          <w:sz w:val="24"/>
          <w:szCs w:val="24"/>
        </w:rPr>
        <w:t>00</w:t>
      </w:r>
      <w:r w:rsidR="00D8318B" w:rsidRPr="00B00C25">
        <w:rPr>
          <w:rFonts w:ascii="Times New Roman" w:hAnsi="Times New Roman"/>
          <w:b/>
          <w:sz w:val="24"/>
          <w:szCs w:val="24"/>
        </w:rPr>
        <w:t xml:space="preserve">.000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динара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530A8A" w:rsidRPr="00530A8A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одељују се средства </w:t>
      </w:r>
      <w:proofErr w:type="spellStart"/>
      <w:r w:rsidR="00C64D2E" w:rsidRPr="00C2360E">
        <w:rPr>
          <w:rFonts w:ascii="Times New Roman" w:hAnsi="Times New Roman"/>
          <w:sz w:val="24"/>
          <w:szCs w:val="24"/>
          <w:lang w:val="sr-Cyrl-CS"/>
        </w:rPr>
        <w:t>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>ма</w:t>
      </w:r>
      <w:proofErr w:type="spellEnd"/>
      <w:r w:rsidR="005971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p w:rsidR="007252D9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tbl>
      <w:tblPr>
        <w:tblStyle w:val="a5"/>
        <w:tblW w:w="9067" w:type="dxa"/>
        <w:tblLayout w:type="fixed"/>
        <w:tblLook w:val="04A0"/>
      </w:tblPr>
      <w:tblGrid>
        <w:gridCol w:w="958"/>
        <w:gridCol w:w="1159"/>
        <w:gridCol w:w="3861"/>
        <w:gridCol w:w="2123"/>
        <w:gridCol w:w="966"/>
      </w:tblGrid>
      <w:tr w:rsidR="00B00C25" w:rsidRPr="005E72BC" w:rsidTr="00A5266B">
        <w:tc>
          <w:tcPr>
            <w:tcW w:w="704" w:type="dxa"/>
            <w:vAlign w:val="center"/>
          </w:tcPr>
          <w:p w:rsidR="00B00C25" w:rsidRPr="005E72BC" w:rsidRDefault="00B00C25" w:rsidP="00A5266B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Редни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851" w:type="dxa"/>
            <w:vAlign w:val="center"/>
          </w:tcPr>
          <w:p w:rsidR="00B00C25" w:rsidRPr="005E72BC" w:rsidRDefault="00B00C25" w:rsidP="00A5266B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пријаве</w:t>
            </w:r>
            <w:proofErr w:type="spellEnd"/>
          </w:p>
        </w:tc>
        <w:tc>
          <w:tcPr>
            <w:tcW w:w="2835" w:type="dxa"/>
            <w:vAlign w:val="center"/>
          </w:tcPr>
          <w:p w:rsidR="00B00C25" w:rsidRPr="005E72BC" w:rsidRDefault="00B00C25" w:rsidP="00A5266B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удружења</w:t>
            </w:r>
            <w:proofErr w:type="spellEnd"/>
            <w:r w:rsidRPr="005E72BC">
              <w:rPr>
                <w:sz w:val="16"/>
                <w:szCs w:val="16"/>
              </w:rPr>
              <w:t xml:space="preserve"> и </w:t>
            </w: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559" w:type="dxa"/>
            <w:vAlign w:val="center"/>
          </w:tcPr>
          <w:p w:rsidR="00B00C25" w:rsidRPr="005E72BC" w:rsidRDefault="00B00C25" w:rsidP="00B00C25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 xml:space="preserve">Износ </w:t>
            </w:r>
            <w:r>
              <w:rPr>
                <w:sz w:val="16"/>
                <w:szCs w:val="16"/>
                <w:lang w:val="sr-Cyrl-CS"/>
              </w:rPr>
              <w:t xml:space="preserve">додељених </w:t>
            </w:r>
            <w:r w:rsidRPr="005E72BC">
              <w:rPr>
                <w:sz w:val="16"/>
                <w:szCs w:val="16"/>
                <w:lang w:val="sr-Cyrl-CS"/>
              </w:rPr>
              <w:t>средстава</w:t>
            </w:r>
          </w:p>
        </w:tc>
        <w:tc>
          <w:tcPr>
            <w:tcW w:w="709" w:type="dxa"/>
            <w:vAlign w:val="center"/>
          </w:tcPr>
          <w:p w:rsidR="00B00C25" w:rsidRPr="005E72BC" w:rsidRDefault="00B00C25" w:rsidP="00A5266B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Укупан број бодова</w:t>
            </w:r>
          </w:p>
        </w:tc>
      </w:tr>
      <w:tr w:rsidR="00B00C25" w:rsidRPr="005E72BC" w:rsidTr="00A5266B">
        <w:trPr>
          <w:trHeight w:val="1693"/>
        </w:trPr>
        <w:tc>
          <w:tcPr>
            <w:tcW w:w="704" w:type="dxa"/>
            <w:vAlign w:val="center"/>
          </w:tcPr>
          <w:p w:rsidR="00B00C25" w:rsidRPr="005E72BC" w:rsidRDefault="00B00C25" w:rsidP="00A5266B">
            <w:pPr>
              <w:jc w:val="center"/>
              <w:rPr>
                <w:b/>
              </w:rPr>
            </w:pPr>
            <w:r w:rsidRPr="005E72BC">
              <w:rPr>
                <w:b/>
              </w:rPr>
              <w:t>1.</w:t>
            </w:r>
          </w:p>
        </w:tc>
        <w:tc>
          <w:tcPr>
            <w:tcW w:w="851" w:type="dxa"/>
            <w:vAlign w:val="center"/>
          </w:tcPr>
          <w:p w:rsidR="00B00C25" w:rsidRPr="005E72BC" w:rsidRDefault="00B00C25" w:rsidP="00A5266B">
            <w:pPr>
              <w:jc w:val="center"/>
            </w:pPr>
            <w:r w:rsidRPr="005E72BC">
              <w:t>III 06-106/5</w:t>
            </w:r>
          </w:p>
        </w:tc>
        <w:tc>
          <w:tcPr>
            <w:tcW w:w="2835" w:type="dxa"/>
            <w:vAlign w:val="center"/>
          </w:tcPr>
          <w:p w:rsidR="00B00C25" w:rsidRPr="005E72BC" w:rsidRDefault="00B00C25" w:rsidP="00A5266B">
            <w:pPr>
              <w:jc w:val="center"/>
            </w:pPr>
            <w:proofErr w:type="spellStart"/>
            <w:r w:rsidRPr="005E72BC">
              <w:t>Удружење</w:t>
            </w:r>
            <w:proofErr w:type="spellEnd"/>
            <w:r w:rsidRPr="005E72BC">
              <w:t xml:space="preserve"> „</w:t>
            </w:r>
            <w:proofErr w:type="spellStart"/>
            <w:r w:rsidRPr="005E72BC">
              <w:t>Животна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помоћ</w:t>
            </w:r>
            <w:proofErr w:type="spellEnd"/>
            <w:r w:rsidRPr="005E72BC">
              <w:t xml:space="preserve">“ – </w:t>
            </w:r>
            <w:proofErr w:type="spellStart"/>
            <w:r w:rsidRPr="005E72BC">
              <w:t>Помоћ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материјално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угроженим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лицима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на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територији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општине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Владичин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Хан</w:t>
            </w:r>
            <w:proofErr w:type="spellEnd"/>
          </w:p>
        </w:tc>
        <w:tc>
          <w:tcPr>
            <w:tcW w:w="1559" w:type="dxa"/>
            <w:vAlign w:val="center"/>
          </w:tcPr>
          <w:p w:rsidR="00B00C25" w:rsidRPr="005E72BC" w:rsidRDefault="00B00C25" w:rsidP="00A5266B">
            <w:pPr>
              <w:jc w:val="center"/>
              <w:rPr>
                <w:b/>
                <w:lang w:val="sr-Cyrl-CS"/>
              </w:rPr>
            </w:pPr>
            <w:r w:rsidRPr="005E72BC">
              <w:rPr>
                <w:b/>
                <w:lang w:val="sr-Cyrl-CS"/>
              </w:rPr>
              <w:t>60.000,00</w:t>
            </w:r>
          </w:p>
        </w:tc>
        <w:tc>
          <w:tcPr>
            <w:tcW w:w="709" w:type="dxa"/>
            <w:vAlign w:val="center"/>
          </w:tcPr>
          <w:p w:rsidR="00B00C25" w:rsidRPr="005E72BC" w:rsidRDefault="00B00C25" w:rsidP="00A5266B">
            <w:pPr>
              <w:jc w:val="center"/>
              <w:rPr>
                <w:b/>
              </w:rPr>
            </w:pPr>
            <w:r w:rsidRPr="005E72BC">
              <w:rPr>
                <w:b/>
              </w:rPr>
              <w:t>90</w:t>
            </w:r>
          </w:p>
        </w:tc>
      </w:tr>
      <w:tr w:rsidR="00B00C25" w:rsidRPr="005E72BC" w:rsidTr="00A5266B">
        <w:trPr>
          <w:trHeight w:val="1693"/>
        </w:trPr>
        <w:tc>
          <w:tcPr>
            <w:tcW w:w="704" w:type="dxa"/>
            <w:vAlign w:val="center"/>
          </w:tcPr>
          <w:p w:rsidR="00B00C25" w:rsidRPr="005E72BC" w:rsidRDefault="00B00C25" w:rsidP="00A5266B">
            <w:pPr>
              <w:jc w:val="center"/>
              <w:rPr>
                <w:b/>
              </w:rPr>
            </w:pPr>
            <w:r w:rsidRPr="005E72BC">
              <w:rPr>
                <w:b/>
              </w:rPr>
              <w:t>2.</w:t>
            </w:r>
          </w:p>
        </w:tc>
        <w:tc>
          <w:tcPr>
            <w:tcW w:w="851" w:type="dxa"/>
            <w:vAlign w:val="center"/>
          </w:tcPr>
          <w:p w:rsidR="00B00C25" w:rsidRPr="005E72BC" w:rsidRDefault="00B00C25" w:rsidP="00A5266B">
            <w:pPr>
              <w:jc w:val="center"/>
            </w:pPr>
            <w:r w:rsidRPr="005E72BC">
              <w:t>III 06-106/4</w:t>
            </w:r>
          </w:p>
        </w:tc>
        <w:tc>
          <w:tcPr>
            <w:tcW w:w="2835" w:type="dxa"/>
            <w:vAlign w:val="center"/>
          </w:tcPr>
          <w:p w:rsidR="00B00C25" w:rsidRPr="005E72BC" w:rsidRDefault="00B00C25" w:rsidP="00A5266B">
            <w:pPr>
              <w:jc w:val="center"/>
            </w:pPr>
            <w:proofErr w:type="spellStart"/>
            <w:r w:rsidRPr="005E72BC">
              <w:t>Удружење</w:t>
            </w:r>
            <w:proofErr w:type="spellEnd"/>
            <w:r w:rsidRPr="005E72BC">
              <w:t xml:space="preserve"> „</w:t>
            </w:r>
            <w:proofErr w:type="spellStart"/>
            <w:r w:rsidRPr="005E72BC">
              <w:t>Зелени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хоризонти</w:t>
            </w:r>
            <w:proofErr w:type="spellEnd"/>
            <w:r w:rsidRPr="005E72BC">
              <w:t xml:space="preserve">“ </w:t>
            </w:r>
            <w:proofErr w:type="spellStart"/>
            <w:r w:rsidRPr="005E72BC">
              <w:t>Владичин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Хан</w:t>
            </w:r>
            <w:proofErr w:type="spellEnd"/>
            <w:r w:rsidRPr="005E72BC">
              <w:t xml:space="preserve"> - „</w:t>
            </w:r>
            <w:proofErr w:type="spellStart"/>
            <w:r w:rsidRPr="005E72BC">
              <w:t>Помоћ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материјално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угроженим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лицима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на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територији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општине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Владичин</w:t>
            </w:r>
            <w:proofErr w:type="spellEnd"/>
            <w:r w:rsidRPr="005E72BC">
              <w:t xml:space="preserve"> </w:t>
            </w:r>
            <w:r w:rsidR="00B04AD5">
              <w:rPr>
                <w:lang/>
              </w:rPr>
              <w:t>0</w:t>
            </w:r>
            <w:proofErr w:type="spellStart"/>
            <w:r w:rsidRPr="005E72BC">
              <w:t>Хан</w:t>
            </w:r>
            <w:proofErr w:type="spellEnd"/>
            <w:r w:rsidRPr="005E72BC">
              <w:t>“</w:t>
            </w:r>
          </w:p>
        </w:tc>
        <w:tc>
          <w:tcPr>
            <w:tcW w:w="1559" w:type="dxa"/>
            <w:vAlign w:val="center"/>
          </w:tcPr>
          <w:p w:rsidR="00B00C25" w:rsidRPr="005E72BC" w:rsidRDefault="00B00C25" w:rsidP="00B00C25">
            <w:pPr>
              <w:jc w:val="center"/>
              <w:rPr>
                <w:b/>
                <w:lang w:val="sr-Cyrl-CS"/>
              </w:rPr>
            </w:pPr>
            <w:r w:rsidRPr="005E72BC">
              <w:rPr>
                <w:b/>
                <w:lang w:val="sr-Cyrl-CS"/>
              </w:rPr>
              <w:t>2</w:t>
            </w:r>
            <w:r>
              <w:rPr>
                <w:b/>
                <w:lang w:val="sr-Cyrl-CS"/>
              </w:rPr>
              <w:t>3</w:t>
            </w:r>
            <w:r w:rsidRPr="005E72BC">
              <w:rPr>
                <w:b/>
                <w:lang w:val="sr-Cyrl-CS"/>
              </w:rPr>
              <w:t>0.000,00</w:t>
            </w:r>
          </w:p>
        </w:tc>
        <w:tc>
          <w:tcPr>
            <w:tcW w:w="709" w:type="dxa"/>
            <w:vAlign w:val="center"/>
          </w:tcPr>
          <w:p w:rsidR="00B00C25" w:rsidRPr="005E72BC" w:rsidRDefault="00B00C25" w:rsidP="00A5266B">
            <w:pPr>
              <w:jc w:val="center"/>
              <w:rPr>
                <w:b/>
              </w:rPr>
            </w:pPr>
            <w:r w:rsidRPr="005E72BC">
              <w:rPr>
                <w:b/>
              </w:rPr>
              <w:t>85</w:t>
            </w:r>
          </w:p>
        </w:tc>
      </w:tr>
      <w:tr w:rsidR="00B00C25" w:rsidRPr="005E72BC" w:rsidTr="00A5266B">
        <w:trPr>
          <w:trHeight w:val="1693"/>
        </w:trPr>
        <w:tc>
          <w:tcPr>
            <w:tcW w:w="704" w:type="dxa"/>
            <w:vAlign w:val="center"/>
          </w:tcPr>
          <w:p w:rsidR="00B00C25" w:rsidRPr="005E72BC" w:rsidRDefault="00B00C25" w:rsidP="00A5266B">
            <w:pPr>
              <w:jc w:val="center"/>
              <w:rPr>
                <w:b/>
                <w:lang w:val="sr-Cyrl-CS"/>
              </w:rPr>
            </w:pPr>
            <w:r w:rsidRPr="005E72BC">
              <w:rPr>
                <w:b/>
              </w:rPr>
              <w:lastRenderedPageBreak/>
              <w:t>3</w:t>
            </w:r>
            <w:r w:rsidRPr="005E72BC">
              <w:rPr>
                <w:b/>
                <w:lang w:val="sr-Cyrl-CS"/>
              </w:rPr>
              <w:t>.</w:t>
            </w:r>
          </w:p>
        </w:tc>
        <w:tc>
          <w:tcPr>
            <w:tcW w:w="851" w:type="dxa"/>
            <w:vAlign w:val="center"/>
          </w:tcPr>
          <w:p w:rsidR="00B00C25" w:rsidRPr="005E72BC" w:rsidRDefault="00B00C25" w:rsidP="00A5266B">
            <w:pPr>
              <w:jc w:val="center"/>
            </w:pPr>
            <w:r w:rsidRPr="005E72BC">
              <w:t>III 06-106/2</w:t>
            </w:r>
          </w:p>
        </w:tc>
        <w:tc>
          <w:tcPr>
            <w:tcW w:w="2835" w:type="dxa"/>
            <w:vAlign w:val="center"/>
          </w:tcPr>
          <w:p w:rsidR="00B00C25" w:rsidRPr="005E72BC" w:rsidRDefault="00B00C25" w:rsidP="00A5266B">
            <w:pPr>
              <w:jc w:val="center"/>
            </w:pPr>
            <w:proofErr w:type="spellStart"/>
            <w:r w:rsidRPr="005E72BC">
              <w:t>Удружење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пензионера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општине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Владичин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Хан</w:t>
            </w:r>
            <w:proofErr w:type="spellEnd"/>
            <w:r w:rsidRPr="005E72BC">
              <w:t xml:space="preserve"> -„</w:t>
            </w:r>
            <w:proofErr w:type="spellStart"/>
            <w:r w:rsidRPr="005E72BC">
              <w:t>Унапређење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услова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рада</w:t>
            </w:r>
            <w:proofErr w:type="spellEnd"/>
            <w:r w:rsidRPr="005E72BC">
              <w:t xml:space="preserve">“ </w:t>
            </w:r>
          </w:p>
        </w:tc>
        <w:tc>
          <w:tcPr>
            <w:tcW w:w="1559" w:type="dxa"/>
            <w:vAlign w:val="center"/>
          </w:tcPr>
          <w:p w:rsidR="00B00C25" w:rsidRPr="005E72BC" w:rsidRDefault="00B00C25" w:rsidP="00B04AD5">
            <w:pPr>
              <w:jc w:val="center"/>
              <w:rPr>
                <w:b/>
                <w:lang w:val="sr-Cyrl-CS"/>
              </w:rPr>
            </w:pPr>
            <w:r w:rsidRPr="005E72BC">
              <w:rPr>
                <w:b/>
                <w:lang w:val="sr-Cyrl-CS"/>
              </w:rPr>
              <w:t>3</w:t>
            </w:r>
            <w:r w:rsidR="00B04AD5">
              <w:rPr>
                <w:b/>
                <w:lang w:val="sr-Cyrl-CS"/>
              </w:rPr>
              <w:t>0</w:t>
            </w:r>
            <w:r w:rsidRPr="005E72BC">
              <w:rPr>
                <w:b/>
                <w:lang w:val="sr-Cyrl-CS"/>
              </w:rPr>
              <w:t>0.000,00</w:t>
            </w:r>
          </w:p>
        </w:tc>
        <w:tc>
          <w:tcPr>
            <w:tcW w:w="709" w:type="dxa"/>
            <w:vAlign w:val="center"/>
          </w:tcPr>
          <w:p w:rsidR="00B00C25" w:rsidRPr="005E72BC" w:rsidRDefault="00B00C25" w:rsidP="00A5266B">
            <w:pPr>
              <w:jc w:val="center"/>
              <w:rPr>
                <w:b/>
              </w:rPr>
            </w:pPr>
            <w:r w:rsidRPr="005E72BC">
              <w:rPr>
                <w:b/>
              </w:rPr>
              <w:t>80</w:t>
            </w:r>
          </w:p>
        </w:tc>
      </w:tr>
      <w:tr w:rsidR="00B00C25" w:rsidRPr="005E72BC" w:rsidTr="00A5266B">
        <w:tc>
          <w:tcPr>
            <w:tcW w:w="704" w:type="dxa"/>
            <w:vAlign w:val="center"/>
          </w:tcPr>
          <w:p w:rsidR="00B00C25" w:rsidRPr="005E72BC" w:rsidRDefault="00B00C25" w:rsidP="00A5266B">
            <w:pPr>
              <w:jc w:val="center"/>
              <w:rPr>
                <w:b/>
                <w:lang w:val="sr-Cyrl-CS"/>
              </w:rPr>
            </w:pPr>
            <w:r w:rsidRPr="005E72BC">
              <w:rPr>
                <w:b/>
              </w:rPr>
              <w:t>4</w:t>
            </w:r>
            <w:r w:rsidRPr="005E72BC">
              <w:rPr>
                <w:b/>
                <w:lang w:val="sr-Cyrl-CS"/>
              </w:rPr>
              <w:t>.</w:t>
            </w:r>
          </w:p>
        </w:tc>
        <w:tc>
          <w:tcPr>
            <w:tcW w:w="851" w:type="dxa"/>
            <w:vAlign w:val="center"/>
          </w:tcPr>
          <w:p w:rsidR="00B00C25" w:rsidRPr="005E72BC" w:rsidRDefault="00B00C25" w:rsidP="00A5266B">
            <w:pPr>
              <w:jc w:val="center"/>
            </w:pPr>
            <w:r w:rsidRPr="005E72BC">
              <w:t>III 06-106/3</w:t>
            </w:r>
          </w:p>
        </w:tc>
        <w:tc>
          <w:tcPr>
            <w:tcW w:w="2835" w:type="dxa"/>
            <w:vAlign w:val="center"/>
          </w:tcPr>
          <w:p w:rsidR="00B00C25" w:rsidRPr="005E72BC" w:rsidRDefault="00B00C25" w:rsidP="00A5266B">
            <w:pPr>
              <w:jc w:val="center"/>
            </w:pPr>
            <w:proofErr w:type="spellStart"/>
            <w:r w:rsidRPr="005E72BC">
              <w:t>Удружење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грађана</w:t>
            </w:r>
            <w:proofErr w:type="spellEnd"/>
            <w:r w:rsidRPr="005E72BC">
              <w:t xml:space="preserve"> КХАМ, </w:t>
            </w:r>
            <w:proofErr w:type="spellStart"/>
            <w:r w:rsidRPr="005E72BC">
              <w:t>Лепеница</w:t>
            </w:r>
            <w:proofErr w:type="spellEnd"/>
            <w:r w:rsidRPr="005E72BC">
              <w:t xml:space="preserve"> - „</w:t>
            </w:r>
            <w:proofErr w:type="spellStart"/>
            <w:r w:rsidRPr="005E72BC">
              <w:t>Инклузија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Рома</w:t>
            </w:r>
            <w:proofErr w:type="spellEnd"/>
            <w:r w:rsidRPr="005E72BC">
              <w:t xml:space="preserve"> 4“</w:t>
            </w:r>
          </w:p>
        </w:tc>
        <w:tc>
          <w:tcPr>
            <w:tcW w:w="1559" w:type="dxa"/>
            <w:vAlign w:val="center"/>
          </w:tcPr>
          <w:p w:rsidR="00B00C25" w:rsidRPr="005E72BC" w:rsidRDefault="00B04AD5" w:rsidP="00A5266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110.000</w:t>
            </w:r>
            <w:r w:rsidR="00B00C25" w:rsidRPr="005E72BC">
              <w:rPr>
                <w:b/>
                <w:lang w:val="sr-Cyrl-CS"/>
              </w:rPr>
              <w:t>,00</w:t>
            </w:r>
          </w:p>
        </w:tc>
        <w:tc>
          <w:tcPr>
            <w:tcW w:w="709" w:type="dxa"/>
            <w:vAlign w:val="center"/>
          </w:tcPr>
          <w:p w:rsidR="00B00C25" w:rsidRPr="005E72BC" w:rsidRDefault="00B00C25" w:rsidP="00A5266B">
            <w:pPr>
              <w:jc w:val="center"/>
              <w:rPr>
                <w:b/>
              </w:rPr>
            </w:pPr>
            <w:r w:rsidRPr="005E72BC">
              <w:rPr>
                <w:b/>
              </w:rPr>
              <w:t>75</w:t>
            </w:r>
          </w:p>
        </w:tc>
      </w:tr>
      <w:tr w:rsidR="00B00C25" w:rsidRPr="005E72BC" w:rsidTr="00A5266B">
        <w:tc>
          <w:tcPr>
            <w:tcW w:w="6658" w:type="dxa"/>
            <w:gridSpan w:val="5"/>
            <w:vAlign w:val="center"/>
          </w:tcPr>
          <w:p w:rsidR="00B00C25" w:rsidRPr="005E72BC" w:rsidRDefault="00B00C25" w:rsidP="00A5266B">
            <w:pPr>
              <w:jc w:val="center"/>
              <w:rPr>
                <w:b/>
                <w:lang w:val="sr-Cyrl-CS"/>
              </w:rPr>
            </w:pPr>
            <w:r w:rsidRPr="005E72BC">
              <w:rPr>
                <w:b/>
                <w:lang w:val="sr-Cyrl-CS"/>
              </w:rPr>
              <w:t>УКУПНО</w:t>
            </w:r>
            <w:r w:rsidR="00B04AD5">
              <w:rPr>
                <w:b/>
                <w:lang w:val="sr-Cyrl-CS"/>
              </w:rPr>
              <w:t xml:space="preserve">                                                            700.000,00 динара</w:t>
            </w:r>
          </w:p>
        </w:tc>
      </w:tr>
    </w:tbl>
    <w:p w:rsidR="007252D9" w:rsidRPr="00A037C9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</w:t>
      </w:r>
      <w:r w:rsidR="00B04AD5">
        <w:rPr>
          <w:rFonts w:ascii="Times New Roman" w:hAnsi="Times New Roman"/>
          <w:sz w:val="24"/>
          <w:szCs w:val="24"/>
          <w:lang w:val="sr-Cyrl-CS"/>
        </w:rPr>
        <w:t>три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дана од дана пријема ове Одлуке, 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средстви</w:t>
      </w:r>
      <w:proofErr w:type="spellEnd"/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изјаву о непостојању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сукуба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интереса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77981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</w:t>
      </w:r>
      <w:r w:rsidR="002F0562">
        <w:rPr>
          <w:rFonts w:ascii="Times New Roman" w:hAnsi="Times New Roman"/>
          <w:sz w:val="24"/>
          <w:szCs w:val="24"/>
        </w:rPr>
        <w:t>o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тих културних програма и пројеката и достави доказе о 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Комисије за </w:t>
      </w:r>
      <w:r w:rsidR="007252D9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252D9"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="007252D9">
        <w:rPr>
          <w:rFonts w:ascii="Times New Roman" w:hAnsi="Times New Roman"/>
          <w:sz w:val="24"/>
          <w:szCs w:val="24"/>
          <w:lang w:val="sr-Cyrl-CS"/>
        </w:rPr>
        <w:t>.</w:t>
      </w:r>
    </w:p>
    <w:p w:rsidR="007252D9" w:rsidRPr="008020EE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Одлука ступа на снагу даном доношења и исту објавити на огласној табли </w:t>
      </w:r>
      <w:proofErr w:type="spellStart"/>
      <w:r w:rsidR="00777981" w:rsidRPr="00777981">
        <w:rPr>
          <w:rFonts w:ascii="Times New Roman" w:hAnsi="Times New Roman"/>
          <w:sz w:val="24"/>
          <w:szCs w:val="24"/>
          <w:lang w:val="sr-Cyrl-CS"/>
        </w:rPr>
        <w:t>Општинск</w:t>
      </w:r>
      <w:proofErr w:type="spellEnd"/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77981" w:rsidRPr="00777981">
        <w:rPr>
          <w:rFonts w:ascii="Times New Roman" w:hAnsi="Times New Roman"/>
          <w:sz w:val="24"/>
          <w:szCs w:val="24"/>
          <w:lang w:val="sr-Cyrl-CS"/>
        </w:rPr>
        <w:t>управ</w:t>
      </w:r>
      <w:proofErr w:type="spellEnd"/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и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B04AD5">
        <w:rPr>
          <w:rFonts w:ascii="Times New Roman" w:hAnsi="Times New Roman"/>
          <w:b/>
          <w:sz w:val="24"/>
          <w:szCs w:val="24"/>
          <w:lang/>
        </w:rPr>
        <w:t>127/22</w:t>
      </w:r>
      <w:r w:rsidR="007252D9">
        <w:rPr>
          <w:rFonts w:ascii="Times New Roman" w:hAnsi="Times New Roman"/>
          <w:b/>
          <w:sz w:val="24"/>
          <w:szCs w:val="24"/>
        </w:rPr>
        <w:t>/</w:t>
      </w:r>
      <w:r w:rsidR="00530A8A">
        <w:rPr>
          <w:rFonts w:ascii="Times New Roman" w:hAnsi="Times New Roman"/>
          <w:b/>
          <w:sz w:val="24"/>
          <w:szCs w:val="24"/>
        </w:rPr>
        <w:t>21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252D9" w:rsidRDefault="007252D9" w:rsidP="00F536A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ЗАМЕНИК ПРЕДСЕДНИКА</w:t>
      </w:r>
    </w:p>
    <w:p w:rsidR="00A74222" w:rsidRPr="007252D9" w:rsidRDefault="007252D9" w:rsidP="007252D9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Владимир Костић</w:t>
      </w:r>
    </w:p>
    <w:sectPr w:rsidR="00A74222" w:rsidRPr="007252D9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36DC2"/>
    <w:rsid w:val="000472E9"/>
    <w:rsid w:val="000604C1"/>
    <w:rsid w:val="00080C07"/>
    <w:rsid w:val="000933EF"/>
    <w:rsid w:val="000936AE"/>
    <w:rsid w:val="00094886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A0C72"/>
    <w:rsid w:val="001A745F"/>
    <w:rsid w:val="001B0E40"/>
    <w:rsid w:val="001B1222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2F0562"/>
    <w:rsid w:val="00307D61"/>
    <w:rsid w:val="00317630"/>
    <w:rsid w:val="00341C2D"/>
    <w:rsid w:val="00345DAD"/>
    <w:rsid w:val="00355954"/>
    <w:rsid w:val="003575CD"/>
    <w:rsid w:val="00371B6A"/>
    <w:rsid w:val="00380D7B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6F64"/>
    <w:rsid w:val="00453FA1"/>
    <w:rsid w:val="00466A11"/>
    <w:rsid w:val="00466F94"/>
    <w:rsid w:val="00470877"/>
    <w:rsid w:val="00477454"/>
    <w:rsid w:val="00483EDF"/>
    <w:rsid w:val="004862E0"/>
    <w:rsid w:val="00487C7E"/>
    <w:rsid w:val="00491565"/>
    <w:rsid w:val="004A1630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1259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252D9"/>
    <w:rsid w:val="007504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9F287D"/>
    <w:rsid w:val="00A037C9"/>
    <w:rsid w:val="00A04B59"/>
    <w:rsid w:val="00A142A1"/>
    <w:rsid w:val="00A2696B"/>
    <w:rsid w:val="00A33B39"/>
    <w:rsid w:val="00A567DB"/>
    <w:rsid w:val="00A57D1E"/>
    <w:rsid w:val="00A621C9"/>
    <w:rsid w:val="00A64418"/>
    <w:rsid w:val="00A6576E"/>
    <w:rsid w:val="00A72475"/>
    <w:rsid w:val="00A74222"/>
    <w:rsid w:val="00A75833"/>
    <w:rsid w:val="00A823AB"/>
    <w:rsid w:val="00A848BE"/>
    <w:rsid w:val="00AC7002"/>
    <w:rsid w:val="00AD3286"/>
    <w:rsid w:val="00B00C25"/>
    <w:rsid w:val="00B04AD5"/>
    <w:rsid w:val="00B071E6"/>
    <w:rsid w:val="00B26FFA"/>
    <w:rsid w:val="00B270D3"/>
    <w:rsid w:val="00B3034B"/>
    <w:rsid w:val="00B34618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47179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8318B"/>
    <w:rsid w:val="00DC048C"/>
    <w:rsid w:val="00DD39F8"/>
    <w:rsid w:val="00E022D2"/>
    <w:rsid w:val="00E05B46"/>
    <w:rsid w:val="00E06004"/>
    <w:rsid w:val="00E156CA"/>
    <w:rsid w:val="00E160DD"/>
    <w:rsid w:val="00E1640A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3</cp:revision>
  <cp:lastPrinted>2021-12-21T10:14:00Z</cp:lastPrinted>
  <dcterms:created xsi:type="dcterms:W3CDTF">2021-12-21T10:14:00Z</dcterms:created>
  <dcterms:modified xsi:type="dcterms:W3CDTF">2021-12-21T10:59:00Z</dcterms:modified>
</cp:coreProperties>
</file>